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AUTODECLARAÇÃO PARA COTAS P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CD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(PARA AGENTES CULTURAIS CONCORRENTES ÀS COTAS DESTINADAS A PESSOAS COM DEFICIÊNCIA)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Eu, _________________________________________________________________,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 nº_______________________, RG nº ___________________, DECLARO para fins de participação no Edital</w:t>
      </w:r>
      <w:r w:rsidDel="00000000" w:rsidR="00000000" w:rsidRPr="00000000">
        <w:rPr>
          <w:sz w:val="24"/>
          <w:szCs w:val="24"/>
          <w:rtl w:val="0"/>
        </w:rPr>
        <w:t xml:space="preserve"> da PNAB - 2026 deste município,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que sou pessoa com deficiência, ______________________________ nos termos da Lei nº 13.146/2015 (Lei Brasileira de Inclusão da Pessoa com Deficiência – Estatuto da Pessoa com Deficiência).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Aliança,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________, ___________________ 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842.5196850393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-1828798</wp:posOffset>
          </wp:positionH>
          <wp:positionV relativeFrom="paragraph">
            <wp:posOffset>38100</wp:posOffset>
          </wp:positionV>
          <wp:extent cx="8736330" cy="1517650"/>
          <wp:effectExtent b="0" l="0" r="0" t="0"/>
          <wp:wrapNone/>
          <wp:docPr descr="../../LOGO%20com%20a%20rua-01.png" id="7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-165380</wp:posOffset>
          </wp:positionV>
          <wp:extent cx="4126375" cy="5905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b w:val="1"/>
        <w:bCs w:val="1"/>
        <w:rtl w:val="0"/>
      </w:rPr>
      <w:t xml:space="preserve"> </w:t>
    </w: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638175</wp:posOffset>
          </wp:positionH>
          <wp:positionV relativeFrom="paragraph">
            <wp:posOffset>-161923</wp:posOffset>
          </wp:positionV>
          <wp:extent cx="1656080" cy="534670"/>
          <wp:effectExtent b="0" l="0" r="0" t="0"/>
          <wp:wrapSquare wrapText="bothSides" distB="0" distT="0" distL="114300" distR="11430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2828925</wp:posOffset>
          </wp:positionH>
          <wp:positionV relativeFrom="paragraph">
            <wp:posOffset>-266698</wp:posOffset>
          </wp:positionV>
          <wp:extent cx="2114550" cy="62230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obhz1upl559n" w:id="1"/>
    <w:bookmarkEnd w:id="1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uvKeMc+9pAPvCszpA+p1UerAfw==">CgMxLjAyDmgudzR5eHZ1aDltZmN5Mg5oLm9iaHoxdXBsNTU5bjgAciExbkYyYjlscEJiaGF5YjB3MDBoX3IwR3RkaWlvaWFERnc=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